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87" w:rsidRDefault="006F7387" w:rsidP="006F7387">
      <w:pPr>
        <w:pStyle w:val="a3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СОВЕТ ДЕПУТАТОВ ЛИХАЧЕВСКОГО СЕЛЬСКОГО ПОСЕЛЕНИЯ</w:t>
      </w:r>
    </w:p>
    <w:p w:rsidR="006F7387" w:rsidRDefault="006F7387" w:rsidP="006F7387">
      <w:pPr>
        <w:pStyle w:val="a3"/>
        <w:rPr>
          <w:sz w:val="28"/>
          <w:szCs w:val="28"/>
        </w:rPr>
      </w:pPr>
      <w:r>
        <w:rPr>
          <w:sz w:val="28"/>
          <w:szCs w:val="28"/>
        </w:rPr>
        <w:t>КРАСНОХОЛМКОГО РАЙОНА</w:t>
      </w:r>
      <w:r>
        <w:rPr>
          <w:sz w:val="28"/>
          <w:szCs w:val="28"/>
        </w:rPr>
        <w:br/>
        <w:t>ТВЕРСКОЙ ОБЛАСТИ</w:t>
      </w:r>
      <w:r>
        <w:rPr>
          <w:sz w:val="28"/>
          <w:szCs w:val="28"/>
        </w:rPr>
        <w:br/>
      </w:r>
    </w:p>
    <w:p w:rsidR="006F7387" w:rsidRDefault="006F7387" w:rsidP="006F7387">
      <w:pPr>
        <w:pStyle w:val="a3"/>
        <w:rPr>
          <w:sz w:val="28"/>
          <w:szCs w:val="28"/>
        </w:rPr>
      </w:pPr>
    </w:p>
    <w:p w:rsidR="006F7387" w:rsidRDefault="006F7387" w:rsidP="006F7387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6F7387" w:rsidRDefault="006F7387" w:rsidP="006F7387">
      <w:pPr>
        <w:pStyle w:val="a3"/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от    02.02.2015г.    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ихачево</w:t>
      </w:r>
      <w:proofErr w:type="spellEnd"/>
      <w:r>
        <w:rPr>
          <w:sz w:val="28"/>
          <w:szCs w:val="28"/>
        </w:rPr>
        <w:t xml:space="preserve">                                          № 79   </w:t>
      </w: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</w:t>
      </w: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 в решение Совета депутатов </w:t>
      </w: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>Лихачевского сельского поселения</w:t>
      </w: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от 10.12.2014 г. № 75 «О бюджете </w:t>
      </w: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2015 год и на плановый период </w:t>
      </w:r>
    </w:p>
    <w:p w:rsidR="006F7387" w:rsidRDefault="006F7387" w:rsidP="006F7387">
      <w:pPr>
        <w:numPr>
          <w:ilvl w:val="0"/>
          <w:numId w:val="1"/>
        </w:numPr>
        <w:ind w:left="426" w:hanging="425"/>
        <w:rPr>
          <w:sz w:val="28"/>
          <w:szCs w:val="28"/>
        </w:rPr>
      </w:pPr>
      <w:r>
        <w:rPr>
          <w:sz w:val="28"/>
          <w:szCs w:val="28"/>
        </w:rPr>
        <w:t>и 2017 годов»</w:t>
      </w: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Внести в решение Совета депутатов Лихачевского сельского поселения  от 10.12.14 г. № 75«О бюджете Лихачевского сельского поселения  на 2015 год и на плановый период  2016 и 2017 годов» (далее – решение) следующие изменения:</w:t>
      </w:r>
    </w:p>
    <w:p w:rsidR="006F7387" w:rsidRDefault="006F7387" w:rsidP="006F73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F7387" w:rsidRDefault="006F7387" w:rsidP="006F7387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Приложение №1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решению «Источники финансирования     дефицита бюджета  Лихачевского сельского поселения</w:t>
      </w:r>
      <w:r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>на 2015 год и на плановый период 2016 и 2017 годов»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новой редакции  согласно  приложению 1 к 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настоящему решению.</w:t>
      </w:r>
    </w:p>
    <w:p w:rsidR="006F7387" w:rsidRDefault="006F7387" w:rsidP="006F73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F7387" w:rsidRDefault="006F7387" w:rsidP="006F7387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Приложение 4 к решению «Прогнозируемые доходы бюджета Лихачевского сельского поселения Краснохолмского района по группам, подгруппам, статьям, подстатьям и элементам доходов классификации    бюджетов Российской Федерации на 2015 год и на плановый период 2016 и 2017 годов» изложить в новой редакции согласно приложению 2  к настоящему решению.</w:t>
      </w:r>
    </w:p>
    <w:p w:rsidR="006F7387" w:rsidRDefault="006F7387" w:rsidP="006F7387">
      <w:pPr>
        <w:tabs>
          <w:tab w:val="left" w:pos="0"/>
          <w:tab w:val="left" w:pos="990"/>
        </w:tabs>
        <w:jc w:val="both"/>
        <w:rPr>
          <w:b/>
          <w:sz w:val="28"/>
          <w:szCs w:val="28"/>
        </w:rPr>
      </w:pPr>
    </w:p>
    <w:p w:rsidR="006F7387" w:rsidRDefault="006F7387" w:rsidP="006F7387">
      <w:pPr>
        <w:tabs>
          <w:tab w:val="left" w:pos="0"/>
          <w:tab w:val="left" w:pos="99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Приложение 5  к решению «Распределение бюджетных   ассигнований  Лихачевского сельского поселения по разделам и подразделам   классификации расходов на 2015 год  и на плановый период 2016 и 2017 годов   изложить в новой редакции согласно приложению 3 к настоящему решению.</w:t>
      </w:r>
    </w:p>
    <w:p w:rsidR="006F7387" w:rsidRDefault="006F7387" w:rsidP="006F7387">
      <w:pPr>
        <w:tabs>
          <w:tab w:val="left" w:pos="0"/>
          <w:tab w:val="left" w:pos="990"/>
        </w:tabs>
        <w:jc w:val="both"/>
        <w:rPr>
          <w:sz w:val="28"/>
          <w:szCs w:val="28"/>
        </w:rPr>
      </w:pPr>
    </w:p>
    <w:p w:rsidR="006F7387" w:rsidRDefault="006F7387" w:rsidP="006F7387">
      <w:pPr>
        <w:tabs>
          <w:tab w:val="left" w:pos="0"/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Приложение 6 к решению «Ведомственная структура в разрезе разделов,  подразделов, целевых статей и видов расходов функциональной </w:t>
      </w:r>
      <w:r>
        <w:rPr>
          <w:sz w:val="28"/>
          <w:szCs w:val="28"/>
        </w:rPr>
        <w:lastRenderedPageBreak/>
        <w:t xml:space="preserve">классификации на 2015 год и на плановый период 2016 и 2017 годов изложить в новой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4 к настоящему решению.</w:t>
      </w:r>
    </w:p>
    <w:p w:rsidR="006F7387" w:rsidRDefault="006F7387" w:rsidP="006F7387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F7387" w:rsidRDefault="006F7387" w:rsidP="006F7387">
      <w:pPr>
        <w:pStyle w:val="21"/>
        <w:ind w:firstLine="0"/>
        <w:rPr>
          <w:sz w:val="28"/>
          <w:szCs w:val="28"/>
        </w:rPr>
      </w:pPr>
      <w:r>
        <w:rPr>
          <w:b/>
          <w:sz w:val="28"/>
          <w:szCs w:val="28"/>
          <w:lang w:val="en-GB"/>
        </w:rPr>
        <w:t>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со дня его подписания.</w:t>
      </w:r>
    </w:p>
    <w:p w:rsidR="006F7387" w:rsidRDefault="006F7387" w:rsidP="006F7387">
      <w:pPr>
        <w:pStyle w:val="21"/>
        <w:rPr>
          <w:sz w:val="28"/>
          <w:szCs w:val="28"/>
        </w:rPr>
      </w:pPr>
    </w:p>
    <w:p w:rsidR="006F7387" w:rsidRDefault="006F7387" w:rsidP="006F7387">
      <w:pPr>
        <w:pStyle w:val="21"/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</w:t>
      </w: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Pr="004D67D4" w:rsidRDefault="006F7387" w:rsidP="006F7387">
      <w:pPr>
        <w:jc w:val="right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</w:t>
      </w:r>
      <w:r w:rsidRPr="004D67D4">
        <w:rPr>
          <w:sz w:val="28"/>
          <w:szCs w:val="28"/>
        </w:rPr>
        <w:t>Приложение 1</w:t>
      </w:r>
    </w:p>
    <w:p w:rsidR="006F7387" w:rsidRPr="004D67D4" w:rsidRDefault="006F7387" w:rsidP="006F7387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 xml:space="preserve">к решению Совета депутатов </w:t>
      </w:r>
    </w:p>
    <w:p w:rsidR="006F7387" w:rsidRPr="004D67D4" w:rsidRDefault="006F7387" w:rsidP="006F7387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>Лихачевского сельского поселения</w:t>
      </w:r>
    </w:p>
    <w:p w:rsidR="006F7387" w:rsidRDefault="006F7387" w:rsidP="006F73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от  02.02.2015 г №79  «О внесении </w:t>
      </w:r>
    </w:p>
    <w:p w:rsidR="006F7387" w:rsidRDefault="006F7387" w:rsidP="006F73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изменений в решение Совета </w:t>
      </w:r>
    </w:p>
    <w:p w:rsidR="006F7387" w:rsidRDefault="006F7387" w:rsidP="006F73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депутатов Лихачевского сельского </w:t>
      </w:r>
    </w:p>
    <w:p w:rsidR="006F7387" w:rsidRDefault="006F7387" w:rsidP="006F7387">
      <w:pPr>
        <w:jc w:val="right"/>
        <w:rPr>
          <w:sz w:val="28"/>
          <w:szCs w:val="28"/>
        </w:rPr>
      </w:pPr>
      <w:r>
        <w:rPr>
          <w:sz w:val="28"/>
          <w:szCs w:val="28"/>
        </w:rPr>
        <w:t>поселения  от  10.12.</w:t>
      </w:r>
      <w:r w:rsidRPr="004D67D4">
        <w:rPr>
          <w:sz w:val="28"/>
          <w:szCs w:val="28"/>
        </w:rPr>
        <w:t>2014 г. №</w:t>
      </w:r>
      <w:r>
        <w:rPr>
          <w:sz w:val="28"/>
          <w:szCs w:val="28"/>
        </w:rPr>
        <w:t>75</w:t>
      </w:r>
      <w:r w:rsidRPr="004D67D4">
        <w:rPr>
          <w:sz w:val="28"/>
          <w:szCs w:val="28"/>
        </w:rPr>
        <w:t xml:space="preserve">     </w:t>
      </w:r>
    </w:p>
    <w:p w:rsidR="006F7387" w:rsidRDefault="006F7387" w:rsidP="006F7387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 xml:space="preserve"> «О бюджете</w:t>
      </w:r>
      <w:r>
        <w:rPr>
          <w:sz w:val="28"/>
          <w:szCs w:val="28"/>
        </w:rPr>
        <w:t xml:space="preserve">  </w:t>
      </w:r>
      <w:proofErr w:type="gramStart"/>
      <w:r w:rsidRPr="004D67D4"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  <w:r w:rsidRPr="004D67D4">
        <w:rPr>
          <w:sz w:val="28"/>
          <w:szCs w:val="28"/>
        </w:rPr>
        <w:t xml:space="preserve"> сельского </w:t>
      </w:r>
    </w:p>
    <w:p w:rsidR="006F7387" w:rsidRDefault="006F7387" w:rsidP="006F7387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Pr="004D67D4">
        <w:rPr>
          <w:sz w:val="28"/>
          <w:szCs w:val="28"/>
        </w:rPr>
        <w:t xml:space="preserve">на 2015 год и </w:t>
      </w:r>
      <w:proofErr w:type="gramStart"/>
      <w:r w:rsidRPr="004D67D4">
        <w:rPr>
          <w:sz w:val="28"/>
          <w:szCs w:val="28"/>
        </w:rPr>
        <w:t>на</w:t>
      </w:r>
      <w:proofErr w:type="gramEnd"/>
      <w:r w:rsidRPr="004D67D4">
        <w:rPr>
          <w:sz w:val="28"/>
          <w:szCs w:val="28"/>
        </w:rPr>
        <w:t xml:space="preserve"> </w:t>
      </w:r>
    </w:p>
    <w:p w:rsidR="006F7387" w:rsidRPr="004D67D4" w:rsidRDefault="006F7387" w:rsidP="006F7387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 xml:space="preserve"> </w:t>
      </w:r>
      <w:r w:rsidRPr="004D67D4">
        <w:rPr>
          <w:sz w:val="28"/>
          <w:szCs w:val="28"/>
        </w:rPr>
        <w:t>2016 и 2017 годов»</w:t>
      </w:r>
    </w:p>
    <w:p w:rsidR="006F7387" w:rsidRPr="004D67D4" w:rsidRDefault="006F7387" w:rsidP="006F7387">
      <w:pPr>
        <w:jc w:val="right"/>
        <w:rPr>
          <w:sz w:val="28"/>
          <w:szCs w:val="28"/>
        </w:rPr>
      </w:pPr>
    </w:p>
    <w:p w:rsidR="006F7387" w:rsidRPr="004D67D4" w:rsidRDefault="006F7387" w:rsidP="006F7387">
      <w:pPr>
        <w:jc w:val="right"/>
        <w:rPr>
          <w:sz w:val="28"/>
          <w:szCs w:val="28"/>
        </w:rPr>
      </w:pPr>
    </w:p>
    <w:p w:rsidR="006F7387" w:rsidRPr="004D67D4" w:rsidRDefault="006F7387" w:rsidP="006F7387">
      <w:pPr>
        <w:jc w:val="center"/>
        <w:rPr>
          <w:sz w:val="28"/>
          <w:szCs w:val="28"/>
        </w:rPr>
      </w:pPr>
      <w:r w:rsidRPr="004D67D4">
        <w:rPr>
          <w:sz w:val="28"/>
          <w:szCs w:val="28"/>
        </w:rPr>
        <w:t>Источники финансирования дефицита</w:t>
      </w:r>
    </w:p>
    <w:p w:rsidR="006F7387" w:rsidRPr="004D67D4" w:rsidRDefault="006F7387" w:rsidP="006F7387">
      <w:pPr>
        <w:jc w:val="center"/>
        <w:rPr>
          <w:sz w:val="28"/>
          <w:szCs w:val="28"/>
        </w:rPr>
      </w:pPr>
      <w:r w:rsidRPr="004D67D4">
        <w:rPr>
          <w:sz w:val="28"/>
          <w:szCs w:val="28"/>
        </w:rPr>
        <w:t>бюджета Лихачевского сельского поселения</w:t>
      </w:r>
    </w:p>
    <w:p w:rsidR="006F7387" w:rsidRPr="004D67D4" w:rsidRDefault="006F7387" w:rsidP="006F7387">
      <w:pPr>
        <w:jc w:val="center"/>
        <w:rPr>
          <w:sz w:val="28"/>
          <w:szCs w:val="28"/>
        </w:rPr>
      </w:pPr>
      <w:r w:rsidRPr="004D67D4">
        <w:rPr>
          <w:sz w:val="28"/>
          <w:szCs w:val="28"/>
        </w:rPr>
        <w:t>на 2015 год и на плановый период 2016 и 2017 годов</w:t>
      </w:r>
    </w:p>
    <w:p w:rsidR="006F7387" w:rsidRDefault="006F7387" w:rsidP="006F7387">
      <w:pPr>
        <w:jc w:val="center"/>
        <w:rPr>
          <w:b/>
        </w:rPr>
      </w:pPr>
    </w:p>
    <w:p w:rsidR="006F7387" w:rsidRDefault="006F7387" w:rsidP="006F7387">
      <w:pPr>
        <w:jc w:val="center"/>
      </w:pPr>
      <w:r>
        <w:t xml:space="preserve">                                                                                                                  руб.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685"/>
        <w:gridCol w:w="1418"/>
        <w:gridCol w:w="1276"/>
        <w:gridCol w:w="1134"/>
      </w:tblGrid>
      <w:tr w:rsidR="006F7387" w:rsidTr="006F7387">
        <w:trPr>
          <w:trHeight w:val="5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4D67D4" w:rsidRDefault="006F7387" w:rsidP="006F738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4D67D4" w:rsidRDefault="006F7387" w:rsidP="006F738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4D67D4" w:rsidRDefault="006F7387" w:rsidP="006F738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4D67D4" w:rsidRDefault="006F7387" w:rsidP="006F738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2016</w:t>
            </w:r>
          </w:p>
          <w:p w:rsidR="006F7387" w:rsidRPr="004D67D4" w:rsidRDefault="006F7387" w:rsidP="006F7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4D67D4" w:rsidRDefault="006F7387" w:rsidP="006F738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2017</w:t>
            </w:r>
          </w:p>
          <w:p w:rsidR="006F7387" w:rsidRPr="004D67D4" w:rsidRDefault="006F7387" w:rsidP="006F7387">
            <w:pPr>
              <w:jc w:val="center"/>
              <w:rPr>
                <w:sz w:val="28"/>
                <w:szCs w:val="28"/>
              </w:rPr>
            </w:pPr>
          </w:p>
        </w:tc>
      </w:tr>
      <w:tr w:rsidR="006F7387" w:rsidTr="006F7387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rPr>
                <w:b/>
              </w:rPr>
            </w:pPr>
            <w:r w:rsidRPr="00D85BE7">
              <w:rPr>
                <w:b/>
              </w:rPr>
              <w:t>000 01 00 00 00 00 0000 000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jc w:val="both"/>
              <w:rPr>
                <w:b/>
              </w:rPr>
            </w:pPr>
            <w:r w:rsidRPr="00D85BE7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  <w:rPr>
                <w:b/>
              </w:rPr>
            </w:pPr>
            <w:r w:rsidRPr="00D85BE7">
              <w:rPr>
                <w:b/>
              </w:rPr>
              <w:t>122940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</w:tr>
      <w:tr w:rsidR="006F7387" w:rsidTr="006F7387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rPr>
                <w:b/>
              </w:rPr>
            </w:pPr>
            <w:r w:rsidRPr="00D85BE7">
              <w:rPr>
                <w:b/>
              </w:rPr>
              <w:t>000 01 05 00 00 00 0000 000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jc w:val="both"/>
              <w:rPr>
                <w:b/>
              </w:rPr>
            </w:pPr>
            <w:r w:rsidRPr="00D85BE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  <w:rPr>
                <w:b/>
              </w:rPr>
            </w:pPr>
            <w:r w:rsidRPr="00D85BE7">
              <w:rPr>
                <w:b/>
              </w:rPr>
              <w:t>122940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</w:tr>
      <w:tr w:rsidR="006F7387" w:rsidTr="006F738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r w:rsidRPr="00D85BE7">
              <w:t>000 01 05 02 01 00 0000 510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jc w:val="both"/>
            </w:pPr>
            <w:r w:rsidRPr="00D85BE7"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-3</w:t>
            </w:r>
            <w:r>
              <w:t>425769,51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-3207778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-3122570</w:t>
            </w:r>
          </w:p>
        </w:tc>
      </w:tr>
      <w:tr w:rsidR="006F7387" w:rsidTr="006F7387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r w:rsidRPr="00D85BE7">
              <w:t>000 01 05 02 01 10 0000 510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jc w:val="both"/>
            </w:pPr>
            <w:r w:rsidRPr="00D85BE7"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-3</w:t>
            </w:r>
            <w:r>
              <w:t>425769,51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-3207778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-3122570</w:t>
            </w:r>
          </w:p>
        </w:tc>
      </w:tr>
      <w:tr w:rsidR="006F7387" w:rsidTr="006F738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r w:rsidRPr="00D85BE7">
              <w:t>000 01 05 02 01 00 0000 610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jc w:val="both"/>
            </w:pPr>
            <w:r w:rsidRPr="00D85BE7"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>
              <w:t>3548709,51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3207778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3122570</w:t>
            </w:r>
          </w:p>
        </w:tc>
      </w:tr>
      <w:tr w:rsidR="006F7387" w:rsidTr="006F7387">
        <w:trPr>
          <w:trHeight w:val="5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r w:rsidRPr="00D85BE7">
              <w:t>000 01 05 02 01 10 0000 610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D85BE7" w:rsidRDefault="006F7387" w:rsidP="006F7387">
            <w:pPr>
              <w:jc w:val="both"/>
            </w:pPr>
            <w:r w:rsidRPr="00D85BE7"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r>
              <w:t>3548709,51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3207778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85BE7" w:rsidRDefault="006F7387" w:rsidP="006F7387">
            <w:pPr>
              <w:jc w:val="center"/>
            </w:pPr>
            <w:r w:rsidRPr="00D85BE7">
              <w:t>3122570</w:t>
            </w:r>
          </w:p>
        </w:tc>
      </w:tr>
    </w:tbl>
    <w:p w:rsidR="006F7387" w:rsidRDefault="006F7387" w:rsidP="006F7387">
      <w:pPr>
        <w:tabs>
          <w:tab w:val="left" w:pos="570"/>
          <w:tab w:val="right" w:pos="9354"/>
        </w:tabs>
      </w:pPr>
      <w:r>
        <w:tab/>
      </w:r>
    </w:p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Default="006F7387" w:rsidP="006F7387">
      <w:pPr>
        <w:rPr>
          <w:sz w:val="28"/>
          <w:szCs w:val="28"/>
        </w:rPr>
      </w:pPr>
    </w:p>
    <w:p w:rsidR="006F7387" w:rsidRPr="00091E9B" w:rsidRDefault="006F7387" w:rsidP="006F7387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  <w:lang w:eastAsia="ru-RU"/>
        </w:rPr>
        <w:t>Приложение  2</w:t>
      </w:r>
    </w:p>
    <w:p w:rsidR="006F7387" w:rsidRPr="00091E9B" w:rsidRDefault="006F7387" w:rsidP="006F7387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к решению Совета депутатов</w:t>
      </w:r>
    </w:p>
    <w:p w:rsidR="006F7387" w:rsidRDefault="006F7387" w:rsidP="006F7387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Лихачевского сельского поселения</w:t>
      </w:r>
    </w:p>
    <w:p w:rsidR="006F7387" w:rsidRDefault="006F7387" w:rsidP="006F7387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от  02.02.2015  №79      «О внесении изменений в решение Совета депутатов </w:t>
      </w:r>
    </w:p>
    <w:p w:rsidR="006F7387" w:rsidRDefault="006F7387" w:rsidP="006F7387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Лихачевского сельского поселения </w:t>
      </w:r>
    </w:p>
    <w:p w:rsidR="006F7387" w:rsidRDefault="006F7387" w:rsidP="006F7387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091E9B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10.12.</w:t>
      </w:r>
      <w:r w:rsidRPr="00091E9B">
        <w:rPr>
          <w:sz w:val="28"/>
          <w:szCs w:val="28"/>
          <w:lang w:eastAsia="ru-RU"/>
        </w:rPr>
        <w:t>2014 г.  №</w:t>
      </w:r>
      <w:r>
        <w:rPr>
          <w:sz w:val="28"/>
          <w:szCs w:val="28"/>
          <w:lang w:eastAsia="ru-RU"/>
        </w:rPr>
        <w:t xml:space="preserve">75 </w:t>
      </w:r>
      <w:r w:rsidRPr="00091E9B">
        <w:rPr>
          <w:sz w:val="28"/>
          <w:szCs w:val="28"/>
          <w:lang w:eastAsia="ru-RU"/>
        </w:rPr>
        <w:t xml:space="preserve"> «О бюджете </w:t>
      </w:r>
    </w:p>
    <w:p w:rsidR="006F7387" w:rsidRDefault="006F7387" w:rsidP="006F7387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Лихачевского сельского поселения </w:t>
      </w:r>
    </w:p>
    <w:p w:rsidR="006F7387" w:rsidRDefault="006F7387" w:rsidP="006F7387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на 2015 год</w:t>
      </w:r>
      <w:r>
        <w:rPr>
          <w:sz w:val="28"/>
          <w:szCs w:val="28"/>
          <w:lang w:eastAsia="ru-RU"/>
        </w:rPr>
        <w:t xml:space="preserve"> </w:t>
      </w:r>
      <w:r w:rsidRPr="00091E9B">
        <w:rPr>
          <w:sz w:val="28"/>
          <w:szCs w:val="28"/>
          <w:lang w:eastAsia="ru-RU"/>
        </w:rPr>
        <w:t xml:space="preserve">и на плановый период  </w:t>
      </w:r>
    </w:p>
    <w:p w:rsidR="006F7387" w:rsidRPr="00091E9B" w:rsidRDefault="006F7387" w:rsidP="006F7387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2016 и 2017 годов»</w:t>
      </w:r>
    </w:p>
    <w:p w:rsidR="006F7387" w:rsidRPr="00091E9B" w:rsidRDefault="006F7387" w:rsidP="006F7387">
      <w:pPr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</w:p>
    <w:p w:rsidR="006F7387" w:rsidRPr="00091E9B" w:rsidRDefault="006F7387" w:rsidP="006F7387">
      <w:pPr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                                                                 </w:t>
      </w:r>
    </w:p>
    <w:p w:rsidR="006F7387" w:rsidRPr="00091E9B" w:rsidRDefault="006F7387" w:rsidP="006F7387">
      <w:pPr>
        <w:jc w:val="center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6F7387" w:rsidRPr="00091E9B" w:rsidRDefault="006F7387" w:rsidP="006F7387">
      <w:pPr>
        <w:jc w:val="center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подстатьям и элементам доходов классификации</w:t>
      </w:r>
    </w:p>
    <w:p w:rsidR="006F7387" w:rsidRPr="00091E9B" w:rsidRDefault="006F7387" w:rsidP="006F7387">
      <w:pPr>
        <w:jc w:val="center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доходов бюджетов Российской Федерации на 2015 год и на плановый период 2016 и 2017 годов</w:t>
      </w:r>
    </w:p>
    <w:p w:rsidR="006F7387" w:rsidRDefault="006F7387" w:rsidP="006F7387">
      <w:pPr>
        <w:jc w:val="center"/>
        <w:rPr>
          <w:b/>
          <w:lang w:eastAsia="ru-RU"/>
        </w:rPr>
      </w:pPr>
    </w:p>
    <w:tbl>
      <w:tblPr>
        <w:tblW w:w="139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060"/>
        <w:gridCol w:w="3913"/>
        <w:gridCol w:w="1356"/>
        <w:gridCol w:w="1208"/>
        <w:gridCol w:w="1056"/>
        <w:gridCol w:w="3642"/>
      </w:tblGrid>
      <w:tr w:rsidR="006F7387" w:rsidRPr="00091E9B" w:rsidTr="006F7387">
        <w:trPr>
          <w:gridAfter w:val="1"/>
          <w:wAfter w:w="3776" w:type="dxa"/>
          <w:trHeight w:val="315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Сумма (руб.)</w:t>
            </w:r>
          </w:p>
        </w:tc>
      </w:tr>
      <w:tr w:rsidR="006F7387" w:rsidRPr="00091E9B" w:rsidTr="006F7387">
        <w:trPr>
          <w:gridAfter w:val="1"/>
          <w:wAfter w:w="3776" w:type="dxa"/>
          <w:trHeight w:val="222"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091E9B" w:rsidRDefault="006F7387" w:rsidP="006F738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2017</w:t>
            </w:r>
          </w:p>
        </w:tc>
      </w:tr>
      <w:tr w:rsidR="006F7387" w:rsidTr="006F7387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jc w:val="both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Доходы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1</w:t>
            </w:r>
            <w:r>
              <w:rPr>
                <w:b/>
                <w:lang w:eastAsia="ru-RU"/>
              </w:rPr>
              <w:t>422519,51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1238528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1191520</w:t>
            </w:r>
          </w:p>
        </w:tc>
      </w:tr>
      <w:tr w:rsidR="006F7387" w:rsidTr="006F7387">
        <w:trPr>
          <w:gridAfter w:val="1"/>
          <w:wAfter w:w="3776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jc w:val="both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54540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59020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64000</w:t>
            </w:r>
          </w:p>
        </w:tc>
      </w:tr>
      <w:tr w:rsidR="006F7387" w:rsidTr="006F7387">
        <w:trPr>
          <w:gridAfter w:val="1"/>
          <w:wAfter w:w="3776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52720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57200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62180</w:t>
            </w:r>
          </w:p>
        </w:tc>
      </w:tr>
      <w:tr w:rsidR="006F7387" w:rsidTr="006F7387">
        <w:trPr>
          <w:gridAfter w:val="1"/>
          <w:wAfter w:w="3776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1820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1820</w:t>
            </w:r>
          </w:p>
        </w:tc>
      </w:tr>
      <w:tr w:rsidR="006F7387" w:rsidTr="006F738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pStyle w:val="a8"/>
              <w:jc w:val="both"/>
              <w:rPr>
                <w:b/>
              </w:rPr>
            </w:pPr>
            <w:r w:rsidRPr="00737069">
              <w:rPr>
                <w:b/>
              </w:rPr>
              <w:t>Налоги на товары</w:t>
            </w:r>
            <w:r>
              <w:rPr>
                <w:b/>
              </w:rPr>
              <w:t xml:space="preserve"> (</w:t>
            </w:r>
            <w:r w:rsidRPr="00737069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626879,51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436908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383420</w:t>
            </w:r>
          </w:p>
        </w:tc>
      </w:tr>
      <w:tr w:rsidR="006F7387" w:rsidTr="006F738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pStyle w:val="a8"/>
              <w:jc w:val="both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</w:t>
            </w:r>
            <w:r>
              <w:rPr>
                <w:b/>
              </w:rPr>
              <w:t xml:space="preserve"> </w:t>
            </w:r>
            <w:r w:rsidRPr="00737069">
              <w:rPr>
                <w:b/>
              </w:rPr>
              <w:t>производимым на территории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626879,51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436908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383420</w:t>
            </w:r>
          </w:p>
        </w:tc>
      </w:tr>
      <w:tr w:rsidR="006F7387" w:rsidTr="006F738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F24D9" w:rsidRDefault="006F7387" w:rsidP="006F7387">
            <w:pPr>
              <w:pStyle w:val="a8"/>
              <w:jc w:val="both"/>
            </w:pPr>
            <w:r w:rsidRPr="00DF24D9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DF24D9"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216397,89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160947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141244</w:t>
            </w:r>
          </w:p>
        </w:tc>
      </w:tr>
      <w:tr w:rsidR="006F7387" w:rsidTr="006F738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F24D9" w:rsidRDefault="006F7387" w:rsidP="006F7387">
            <w:pPr>
              <w:pStyle w:val="a8"/>
              <w:jc w:val="both"/>
            </w:pPr>
            <w:r w:rsidRPr="00DF24D9">
              <w:t>Доходы от уплаты акцизов на моторные масла для дизельных и 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5862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5145</w:t>
            </w:r>
          </w:p>
        </w:tc>
      </w:tr>
      <w:tr w:rsidR="006F7387" w:rsidTr="006F738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F24D9" w:rsidRDefault="006F7387" w:rsidP="006F7387">
            <w:pPr>
              <w:pStyle w:val="a8"/>
              <w:jc w:val="both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lang w:eastAsia="ru-RU"/>
              </w:rPr>
            </w:pPr>
            <w:r>
              <w:rPr>
                <w:lang w:eastAsia="ru-RU"/>
              </w:rPr>
              <w:t>410481,62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236293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207363</w:t>
            </w:r>
          </w:p>
        </w:tc>
      </w:tr>
      <w:tr w:rsidR="006F7387" w:rsidTr="006F738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DF24D9" w:rsidRDefault="006F7387" w:rsidP="006F7387">
            <w:pPr>
              <w:pStyle w:val="a8"/>
              <w:jc w:val="both"/>
            </w:pPr>
            <w:r w:rsidRPr="00DF24D9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33806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29668</w:t>
            </w:r>
          </w:p>
        </w:tc>
      </w:tr>
      <w:tr w:rsidR="006F7387" w:rsidTr="006F738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709000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709000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709000</w:t>
            </w:r>
          </w:p>
        </w:tc>
      </w:tr>
      <w:tr w:rsidR="006F7387" w:rsidTr="006F7387">
        <w:trPr>
          <w:gridAfter w:val="1"/>
          <w:wAfter w:w="3776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</w:rPr>
            </w:pPr>
            <w:r w:rsidRPr="00737069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</w:rPr>
            </w:pPr>
            <w:r w:rsidRPr="00737069">
              <w:rPr>
                <w:b/>
                <w:sz w:val="18"/>
                <w:szCs w:val="18"/>
              </w:rPr>
              <w:t>1 06 01000 00 0000 110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39000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39000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39000</w:t>
            </w:r>
          </w:p>
        </w:tc>
      </w:tr>
      <w:tr w:rsidR="006F7387" w:rsidTr="006F7387">
        <w:trPr>
          <w:gridAfter w:val="1"/>
          <w:wAfter w:w="3776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39000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39000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39000</w:t>
            </w:r>
          </w:p>
        </w:tc>
      </w:tr>
      <w:tr w:rsidR="006F7387" w:rsidTr="006F7387">
        <w:trPr>
          <w:gridAfter w:val="1"/>
          <w:wAfter w:w="3776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670000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670000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670000</w:t>
            </w:r>
          </w:p>
        </w:tc>
      </w:tr>
      <w:tr w:rsidR="006F7387" w:rsidTr="006F7387">
        <w:trPr>
          <w:gridAfter w:val="1"/>
          <w:wAfter w:w="3776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Default="006F7387" w:rsidP="006F7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Default="006F7387" w:rsidP="006F7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1 06 06033 10 0000 110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Default="006F7387" w:rsidP="006F7387">
            <w:pPr>
              <w:pStyle w:val="a8"/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5E4739" w:rsidRDefault="006F7387" w:rsidP="006F7387">
            <w:pPr>
              <w:jc w:val="center"/>
            </w:pPr>
            <w:r w:rsidRPr="005E4739">
              <w:t>21000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5E4739" w:rsidRDefault="006F7387" w:rsidP="006F7387">
            <w:pPr>
              <w:jc w:val="center"/>
            </w:pPr>
            <w:r w:rsidRPr="005E4739">
              <w:t>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5E4739" w:rsidRDefault="006F7387" w:rsidP="006F7387">
            <w:pPr>
              <w:jc w:val="center"/>
            </w:pPr>
            <w:r>
              <w:t>21000</w:t>
            </w:r>
          </w:p>
        </w:tc>
      </w:tr>
      <w:tr w:rsidR="006F7387" w:rsidTr="006F7387">
        <w:trPr>
          <w:gridAfter w:val="1"/>
          <w:wAfter w:w="3776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Default="006F7387" w:rsidP="006F7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Default="006F7387" w:rsidP="006F7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1 06 06043 10 0000 110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Default="006F7387" w:rsidP="006F7387">
            <w:pPr>
              <w:pStyle w:val="a8"/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649000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>
              <w:t>649000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>
              <w:t>649000</w:t>
            </w:r>
          </w:p>
        </w:tc>
      </w:tr>
      <w:tr w:rsidR="006F7387" w:rsidTr="006F7387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Государственная пошлина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1600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1600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1600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7387" w:rsidRDefault="006F7387" w:rsidP="006F7387">
            <w:pPr>
              <w:rPr>
                <w:b/>
                <w:lang w:eastAsia="ru-RU"/>
              </w:rPr>
            </w:pPr>
          </w:p>
        </w:tc>
      </w:tr>
      <w:tr w:rsidR="006F7387" w:rsidTr="006F7387">
        <w:trPr>
          <w:gridAfter w:val="1"/>
          <w:wAfter w:w="3776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lastRenderedPageBreak/>
              <w:t>000</w:t>
            </w:r>
          </w:p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1 08 04020 01 1000 110</w:t>
            </w:r>
          </w:p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737069">
              <w:t>самоуправлении</w:t>
            </w:r>
            <w:proofErr w:type="gramEnd"/>
            <w:r w:rsidRPr="00737069"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1600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1600</w:t>
            </w:r>
          </w:p>
        </w:tc>
      </w:tr>
      <w:tr w:rsidR="006F7387" w:rsidTr="006F7387">
        <w:trPr>
          <w:gridAfter w:val="1"/>
          <w:wAfter w:w="3776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31500</w:t>
            </w:r>
          </w:p>
        </w:tc>
      </w:tr>
      <w:tr w:rsidR="006F7387" w:rsidTr="006F7387">
        <w:trPr>
          <w:gridAfter w:val="1"/>
          <w:wAfter w:w="3776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1 11 05070 00 0000 120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</w:rPr>
            </w:pPr>
            <w:proofErr w:type="gramStart"/>
            <w:r w:rsidRPr="00737069">
              <w:rPr>
                <w:b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31500</w:t>
            </w:r>
          </w:p>
        </w:tc>
      </w:tr>
      <w:tr w:rsidR="006F7387" w:rsidTr="006F7387">
        <w:trPr>
          <w:gridAfter w:val="1"/>
          <w:wAfter w:w="3776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 xml:space="preserve">Доходы от сдачи в аренду имущества, составляющего казну </w:t>
            </w:r>
            <w:r>
              <w:t>сельских поселений (</w:t>
            </w:r>
            <w:r w:rsidRPr="00737069">
              <w:t>за исключением земельных участков)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31500</w:t>
            </w:r>
          </w:p>
        </w:tc>
      </w:tr>
      <w:tr w:rsidR="006F7387" w:rsidTr="006F7387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2000</w:t>
            </w:r>
          </w:p>
        </w:tc>
      </w:tr>
      <w:tr w:rsidR="006F7387" w:rsidTr="006F7387">
        <w:trPr>
          <w:gridAfter w:val="1"/>
          <w:wAfter w:w="3776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1 16 51000 02 0000 140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</w:rPr>
            </w:pPr>
            <w:r w:rsidRPr="00737069">
              <w:rPr>
                <w:b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2000</w:t>
            </w:r>
          </w:p>
        </w:tc>
      </w:tr>
      <w:tr w:rsidR="006F7387" w:rsidTr="006F7387">
        <w:trPr>
          <w:gridAfter w:val="1"/>
          <w:wAfter w:w="3776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2000</w:t>
            </w:r>
          </w:p>
        </w:tc>
      </w:tr>
      <w:tr w:rsidR="006F7387" w:rsidTr="006F7387">
        <w:trPr>
          <w:gridAfter w:val="1"/>
          <w:wAfter w:w="3776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20032</w:t>
            </w:r>
            <w:r w:rsidRPr="00737069">
              <w:rPr>
                <w:b/>
                <w:lang w:eastAsia="ru-RU"/>
              </w:rPr>
              <w:t>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1969250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1931050</w:t>
            </w:r>
          </w:p>
        </w:tc>
      </w:tr>
      <w:tr w:rsidR="006F7387" w:rsidTr="006F7387">
        <w:trPr>
          <w:gridAfter w:val="1"/>
          <w:wAfter w:w="3776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20032</w:t>
            </w:r>
            <w:r w:rsidRPr="00737069">
              <w:rPr>
                <w:b/>
                <w:lang w:eastAsia="ru-RU"/>
              </w:rPr>
              <w:t>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1969250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1931050</w:t>
            </w:r>
          </w:p>
        </w:tc>
      </w:tr>
      <w:tr w:rsidR="006F7387" w:rsidTr="006F7387">
        <w:trPr>
          <w:gridAfter w:val="1"/>
          <w:wAfter w:w="3776" w:type="dxa"/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1942000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1906500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1871800</w:t>
            </w:r>
          </w:p>
        </w:tc>
      </w:tr>
      <w:tr w:rsidR="006F7387" w:rsidTr="006F7387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612</w:t>
            </w:r>
            <w:r w:rsidRPr="00737069">
              <w:rPr>
                <w:b/>
                <w:lang w:eastAsia="ru-RU"/>
              </w:rPr>
              <w:t>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62750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59250</w:t>
            </w:r>
          </w:p>
        </w:tc>
      </w:tr>
      <w:tr w:rsidR="006F7387" w:rsidTr="006F7387">
        <w:trPr>
          <w:gridAfter w:val="1"/>
          <w:wAfter w:w="3776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2 02  03015 10 0000 151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pStyle w:val="a8"/>
              <w:jc w:val="both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611</w:t>
            </w:r>
            <w:r w:rsidRPr="00737069">
              <w:rPr>
                <w:lang w:eastAsia="ru-RU"/>
              </w:rPr>
              <w:t>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59100</w:t>
            </w:r>
          </w:p>
        </w:tc>
      </w:tr>
      <w:tr w:rsidR="006F7387" w:rsidTr="006F7387">
        <w:trPr>
          <w:gridAfter w:val="1"/>
          <w:wAfter w:w="3776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2 02 03999 10 0000 151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both"/>
              <w:rPr>
                <w:lang w:eastAsia="ru-RU"/>
              </w:rPr>
            </w:pPr>
            <w:r w:rsidRPr="00737069">
              <w:rPr>
                <w:lang w:eastAsia="ru-RU"/>
              </w:rPr>
              <w:t xml:space="preserve">Субвенции бюджетам </w:t>
            </w:r>
            <w:r>
              <w:rPr>
                <w:lang w:eastAsia="ru-RU"/>
              </w:rPr>
              <w:t xml:space="preserve">сельских </w:t>
            </w:r>
            <w:r w:rsidRPr="00737069">
              <w:rPr>
                <w:lang w:eastAsia="ru-RU"/>
              </w:rPr>
              <w:t xml:space="preserve">поселений на осуществление </w:t>
            </w:r>
            <w:r w:rsidRPr="00737069">
              <w:rPr>
                <w:lang w:eastAsia="ru-RU"/>
              </w:rPr>
              <w:lastRenderedPageBreak/>
              <w:t>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lastRenderedPageBreak/>
              <w:t>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</w:pPr>
            <w:r w:rsidRPr="00737069">
              <w:t>150</w:t>
            </w:r>
          </w:p>
        </w:tc>
      </w:tr>
      <w:tr w:rsidR="006F7387" w:rsidTr="006F7387">
        <w:trPr>
          <w:gridAfter w:val="1"/>
          <w:wAfter w:w="3776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87" w:rsidRPr="00737069" w:rsidRDefault="006F7387" w:rsidP="006F7387">
            <w:pPr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Всего доходов  поселения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3425769,51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3207778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87" w:rsidRPr="00737069" w:rsidRDefault="006F7387" w:rsidP="006F7387">
            <w:pPr>
              <w:jc w:val="center"/>
              <w:rPr>
                <w:b/>
              </w:rPr>
            </w:pPr>
            <w:r w:rsidRPr="00737069">
              <w:rPr>
                <w:b/>
              </w:rPr>
              <w:t>3122570</w:t>
            </w:r>
          </w:p>
        </w:tc>
      </w:tr>
    </w:tbl>
    <w:p w:rsidR="006F7387" w:rsidRDefault="006F7387" w:rsidP="006F7387">
      <w:pPr>
        <w:jc w:val="center"/>
        <w:rPr>
          <w:b/>
          <w:lang w:eastAsia="ru-RU"/>
        </w:rPr>
      </w:pPr>
    </w:p>
    <w:p w:rsidR="006F7387" w:rsidRDefault="006F7387" w:rsidP="006F7387">
      <w:pPr>
        <w:jc w:val="center"/>
        <w:rPr>
          <w:b/>
          <w:lang w:eastAsia="ru-RU"/>
        </w:rPr>
      </w:pPr>
    </w:p>
    <w:p w:rsidR="006F7387" w:rsidRDefault="006F7387" w:rsidP="006F7387">
      <w:pPr>
        <w:jc w:val="center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                          </w:t>
      </w:r>
    </w:p>
    <w:p w:rsidR="006F7387" w:rsidRDefault="006F7387" w:rsidP="006F7387"/>
    <w:p w:rsidR="006F7387" w:rsidRDefault="006F7387" w:rsidP="006F7387"/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p w:rsidR="006F7387" w:rsidRDefault="006F7387" w:rsidP="006F7387">
      <w:pPr>
        <w:ind w:left="360"/>
      </w:pPr>
    </w:p>
    <w:tbl>
      <w:tblPr>
        <w:tblW w:w="10597" w:type="dxa"/>
        <w:tblInd w:w="-1026" w:type="dxa"/>
        <w:tblLook w:val="04A0" w:firstRow="1" w:lastRow="0" w:firstColumn="1" w:lastColumn="0" w:noHBand="0" w:noVBand="1"/>
      </w:tblPr>
      <w:tblGrid>
        <w:gridCol w:w="719"/>
        <w:gridCol w:w="2673"/>
        <w:gridCol w:w="1132"/>
        <w:gridCol w:w="154"/>
        <w:gridCol w:w="1284"/>
        <w:gridCol w:w="134"/>
        <w:gridCol w:w="1984"/>
        <w:gridCol w:w="2517"/>
      </w:tblGrid>
      <w:tr w:rsidR="006F7387" w:rsidRPr="00091E9B" w:rsidTr="006F7387">
        <w:trPr>
          <w:trHeight w:val="28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  <w:vAlign w:val="bottom"/>
            <w:hideMark/>
          </w:tcPr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Default="006F7387" w:rsidP="006F7387">
            <w:pPr>
              <w:rPr>
                <w:sz w:val="28"/>
                <w:szCs w:val="28"/>
                <w:lang w:eastAsia="ru-RU"/>
              </w:rPr>
            </w:pPr>
          </w:p>
          <w:p w:rsidR="006F7387" w:rsidRPr="000A2386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            Приложение  3</w:t>
            </w:r>
          </w:p>
          <w:p w:rsidR="006F7387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к решению Совета депутатов</w:t>
            </w:r>
          </w:p>
          <w:p w:rsidR="006F7387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                                     </w:t>
            </w:r>
            <w:r w:rsidRPr="000A2386">
              <w:rPr>
                <w:sz w:val="28"/>
                <w:szCs w:val="28"/>
                <w:lang w:eastAsia="ru-RU"/>
              </w:rPr>
              <w:t>Лихачевского сельского поселения</w:t>
            </w:r>
          </w:p>
          <w:p w:rsidR="006F7387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                           от  02.02.2015г. №79     «О внесении изменений  в решение Совета</w:t>
            </w:r>
          </w:p>
          <w:p w:rsidR="006F7387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депутатов Лихачевского сельского </w:t>
            </w:r>
          </w:p>
          <w:p w:rsidR="006F7387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поселения </w:t>
            </w:r>
            <w:r w:rsidRPr="000A2386">
              <w:rPr>
                <w:sz w:val="28"/>
                <w:szCs w:val="28"/>
                <w:lang w:eastAsia="ru-RU"/>
              </w:rPr>
              <w:t>от 10.12.2014г. №75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 xml:space="preserve">"О бюджете </w:t>
            </w:r>
          </w:p>
          <w:p w:rsidR="006F7387" w:rsidRPr="000A2386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Лихачевского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>сельского поселения</w:t>
            </w:r>
          </w:p>
          <w:p w:rsidR="006F7387" w:rsidRDefault="006F7387" w:rsidP="006F7387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на 2015год и на плановый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 xml:space="preserve">период </w:t>
            </w:r>
          </w:p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2016 и 2017 годов"</w:t>
            </w: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center"/>
              <w:rPr>
                <w:rFonts w:ascii="Arial CYR" w:hAnsi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center"/>
              <w:rPr>
                <w:rFonts w:ascii="Arial CYR" w:hAnsi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center"/>
              <w:rPr>
                <w:rFonts w:ascii="Arial CYR" w:hAnsi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4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center"/>
              <w:rPr>
                <w:rFonts w:ascii="Arial CYR" w:hAnsi="Arial CYR"/>
                <w:b/>
                <w:bCs/>
                <w:color w:val="000000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6F7387">
            <w:pPr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78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6F7387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2386">
              <w:rPr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Лихачевского сельского поселения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b/>
                <w:bCs/>
                <w:color w:val="000000"/>
                <w:sz w:val="28"/>
                <w:szCs w:val="28"/>
                <w:lang w:eastAsia="ru-RU"/>
              </w:rPr>
              <w:t>по разделам и подразделам классификации расходов на 2015 год и на плановый период 2016 и 2017 годов</w:t>
            </w: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6F7387">
            <w:pPr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6F7387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6F7387">
            <w:pPr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6F7387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7387" w:rsidRPr="00091E9B" w:rsidTr="006F7387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center"/>
              <w:rPr>
                <w:rFonts w:ascii="Arial CYR" w:hAnsi="Arial CYR"/>
                <w:b/>
                <w:bCs/>
                <w:color w:val="000000"/>
                <w:lang w:eastAsia="ru-RU"/>
              </w:rPr>
            </w:pPr>
          </w:p>
        </w:tc>
      </w:tr>
      <w:tr w:rsidR="006F7387" w:rsidRPr="00091E9B" w:rsidTr="006F7387">
        <w:trPr>
          <w:trHeight w:val="28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91E9B" w:rsidRDefault="006F7387" w:rsidP="006F7387">
            <w:pPr>
              <w:jc w:val="right"/>
              <w:rPr>
                <w:rFonts w:ascii="Arial CYR" w:hAnsi="Arial CYR"/>
                <w:color w:val="000000"/>
                <w:lang w:eastAsia="ru-RU"/>
              </w:rPr>
            </w:pPr>
            <w:r w:rsidRPr="00091E9B">
              <w:rPr>
                <w:rFonts w:ascii="Arial CYR" w:hAnsi="Arial CYR"/>
                <w:color w:val="000000"/>
                <w:lang w:eastAsia="ru-RU"/>
              </w:rPr>
              <w:t>(руб.)</w:t>
            </w:r>
          </w:p>
        </w:tc>
      </w:tr>
      <w:tr w:rsidR="006F7387" w:rsidRPr="000A2386" w:rsidTr="006F7387">
        <w:trPr>
          <w:trHeight w:val="51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6F738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РП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6F738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6F738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2015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6F738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Плановый период 2016 год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6F738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Плановый период 2017 год</w:t>
            </w:r>
          </w:p>
        </w:tc>
      </w:tr>
      <w:tr w:rsidR="006F7387" w:rsidRPr="00091E9B" w:rsidTr="006F7387">
        <w:trPr>
          <w:trHeight w:val="36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 548 709,51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3 207 778,00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3 122 570,00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1 478 440,00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1 425 980,00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1 397 760,00</w:t>
            </w:r>
          </w:p>
        </w:tc>
      </w:tr>
      <w:tr w:rsidR="006F7387" w:rsidRPr="00091E9B" w:rsidTr="006F7387">
        <w:trPr>
          <w:trHeight w:val="102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1 469 585,00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1 421 172,00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ind w:right="16"/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1 393 023,00</w:t>
            </w:r>
          </w:p>
        </w:tc>
      </w:tr>
      <w:tr w:rsidR="006F7387" w:rsidRPr="00091E9B" w:rsidTr="006F7387">
        <w:trPr>
          <w:trHeight w:val="76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3 658,00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3 587,00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4 150,00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61 1</w:t>
            </w: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59 100,00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61 1</w:t>
            </w: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59 100,00</w:t>
            </w:r>
          </w:p>
        </w:tc>
      </w:tr>
      <w:tr w:rsidR="006F7387" w:rsidRPr="00091E9B" w:rsidTr="006F7387">
        <w:trPr>
          <w:trHeight w:val="51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626879,51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436 908,00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383 420,00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626879,51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436 908,00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383 420,00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</w:tr>
      <w:tr w:rsidR="006F7387" w:rsidRPr="00091E9B" w:rsidTr="006F7387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D85BE7" w:rsidRDefault="006F7387" w:rsidP="006F738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D85BE7" w:rsidRDefault="006F7387" w:rsidP="006F738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D85BE7" w:rsidRDefault="006F7387" w:rsidP="006F738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</w:tr>
    </w:tbl>
    <w:p w:rsidR="006F7387" w:rsidRDefault="006F7387" w:rsidP="006F7387">
      <w:pPr>
        <w:rPr>
          <w:sz w:val="20"/>
          <w:szCs w:val="20"/>
        </w:rPr>
      </w:pPr>
    </w:p>
    <w:tbl>
      <w:tblPr>
        <w:tblpPr w:leftFromText="180" w:rightFromText="180" w:horzAnchor="margin" w:tblpX="-900" w:tblpY="-660"/>
        <w:tblW w:w="10598" w:type="dxa"/>
        <w:tblLook w:val="04A0" w:firstRow="1" w:lastRow="0" w:firstColumn="1" w:lastColumn="0" w:noHBand="0" w:noVBand="1"/>
      </w:tblPr>
      <w:tblGrid>
        <w:gridCol w:w="995"/>
        <w:gridCol w:w="673"/>
        <w:gridCol w:w="3827"/>
        <w:gridCol w:w="1559"/>
        <w:gridCol w:w="1843"/>
        <w:gridCol w:w="1701"/>
      </w:tblGrid>
      <w:tr w:rsidR="006F7387" w:rsidRPr="000A2386" w:rsidTr="00122CCD">
        <w:trPr>
          <w:trHeight w:val="3435"/>
        </w:trPr>
        <w:tc>
          <w:tcPr>
            <w:tcW w:w="10598" w:type="dxa"/>
            <w:gridSpan w:val="6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A67442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Приложение 4</w:t>
            </w:r>
          </w:p>
          <w:p w:rsidR="006F7387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  <w:p w:rsidR="006F7387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Лихачевского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0A2386">
              <w:rPr>
                <w:sz w:val="28"/>
                <w:szCs w:val="28"/>
                <w:lang w:eastAsia="ru-RU"/>
              </w:rPr>
              <w:t xml:space="preserve">сельского </w:t>
            </w:r>
          </w:p>
          <w:p w:rsidR="006F7387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0A2386">
              <w:rPr>
                <w:sz w:val="28"/>
                <w:szCs w:val="28"/>
                <w:lang w:eastAsia="ru-RU"/>
              </w:rPr>
              <w:t>поселения</w:t>
            </w:r>
            <w:r>
              <w:rPr>
                <w:sz w:val="28"/>
                <w:szCs w:val="28"/>
                <w:lang w:eastAsia="ru-RU"/>
              </w:rPr>
              <w:t xml:space="preserve"> от   02.02. 2015 г. № 79 </w:t>
            </w:r>
          </w:p>
          <w:p w:rsidR="006F7387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«О внесении изменений  в решение </w:t>
            </w:r>
          </w:p>
          <w:p w:rsidR="006F7387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Совета депутатов Лихачевского</w:t>
            </w:r>
          </w:p>
          <w:p w:rsidR="006F7387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сельского поселения  </w:t>
            </w:r>
            <w:r w:rsidRPr="000A2386">
              <w:rPr>
                <w:sz w:val="28"/>
                <w:szCs w:val="28"/>
                <w:lang w:eastAsia="ru-RU"/>
              </w:rPr>
              <w:t>от</w:t>
            </w:r>
            <w:r>
              <w:rPr>
                <w:sz w:val="28"/>
                <w:szCs w:val="28"/>
                <w:lang w:eastAsia="ru-RU"/>
              </w:rPr>
              <w:t xml:space="preserve"> 10.12.2014г. </w:t>
            </w:r>
          </w:p>
          <w:p w:rsidR="006F7387" w:rsidRPr="00A67442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№</w:t>
            </w:r>
            <w:r>
              <w:rPr>
                <w:sz w:val="28"/>
                <w:szCs w:val="28"/>
                <w:lang w:eastAsia="ru-RU"/>
              </w:rPr>
              <w:t xml:space="preserve">75 </w:t>
            </w:r>
            <w:r w:rsidRPr="000A2386">
              <w:rPr>
                <w:sz w:val="28"/>
                <w:szCs w:val="28"/>
                <w:lang w:eastAsia="ru-RU"/>
              </w:rPr>
              <w:t>"О бюджете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A2386">
              <w:rPr>
                <w:sz w:val="28"/>
                <w:szCs w:val="28"/>
                <w:lang w:eastAsia="ru-RU"/>
              </w:rPr>
              <w:t>Лихачевского</w:t>
            </w:r>
            <w:proofErr w:type="gramEnd"/>
          </w:p>
          <w:p w:rsidR="006F7387" w:rsidRDefault="006F7387" w:rsidP="00122CCD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сельского поселения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>на 2015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 xml:space="preserve">год </w:t>
            </w:r>
          </w:p>
          <w:p w:rsidR="006F7387" w:rsidRPr="000A2386" w:rsidRDefault="006F7387" w:rsidP="00122CCD">
            <w:pPr>
              <w:jc w:val="right"/>
              <w:rPr>
                <w:rFonts w:ascii="Arial CYR" w:hAnsi="Arial CYR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и на плановый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>период 2016 и 2017 годов"</w:t>
            </w:r>
          </w:p>
        </w:tc>
      </w:tr>
      <w:tr w:rsidR="006F7387" w:rsidRPr="000A2386" w:rsidTr="00122CCD">
        <w:trPr>
          <w:trHeight w:val="1603"/>
        </w:trPr>
        <w:tc>
          <w:tcPr>
            <w:tcW w:w="10598" w:type="dxa"/>
            <w:gridSpan w:val="6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122CC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A2386">
              <w:rPr>
                <w:b/>
                <w:bCs/>
                <w:sz w:val="28"/>
                <w:szCs w:val="28"/>
                <w:lang w:eastAsia="ru-RU"/>
              </w:rPr>
              <w:t>Ведомственная структура расходов Л</w:t>
            </w:r>
            <w:bookmarkStart w:id="0" w:name="_GoBack"/>
            <w:bookmarkEnd w:id="0"/>
            <w:r w:rsidRPr="000A2386">
              <w:rPr>
                <w:b/>
                <w:bCs/>
                <w:sz w:val="28"/>
                <w:szCs w:val="28"/>
                <w:lang w:eastAsia="ru-RU"/>
              </w:rPr>
              <w:t>ихачевского сельского поселения</w:t>
            </w: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6F7387" w:rsidRPr="000A2386" w:rsidRDefault="006F7387" w:rsidP="00122CC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A2386">
              <w:rPr>
                <w:b/>
                <w:bCs/>
                <w:sz w:val="28"/>
                <w:szCs w:val="28"/>
                <w:lang w:eastAsia="ru-RU"/>
              </w:rPr>
              <w:t xml:space="preserve">в разрезе разделов, подразделов, целевых статей и видов расходов </w:t>
            </w:r>
          </w:p>
          <w:p w:rsidR="006F7387" w:rsidRPr="000A2386" w:rsidRDefault="006F7387" w:rsidP="00122CCD">
            <w:pPr>
              <w:jc w:val="center"/>
              <w:rPr>
                <w:rFonts w:ascii="Arial CYR" w:hAnsi="Arial CYR"/>
                <w:b/>
                <w:bCs/>
                <w:color w:val="000000"/>
                <w:lang w:eastAsia="ru-RU"/>
              </w:rPr>
            </w:pPr>
            <w:r w:rsidRPr="000A2386">
              <w:rPr>
                <w:b/>
                <w:bCs/>
                <w:sz w:val="28"/>
                <w:szCs w:val="28"/>
                <w:lang w:eastAsia="ru-RU"/>
              </w:rPr>
              <w:t>классификации расходов на 2015 год и на плановый период 2016 и 2017 годов</w:t>
            </w:r>
          </w:p>
        </w:tc>
      </w:tr>
      <w:tr w:rsidR="006F7387" w:rsidRPr="000A2386" w:rsidTr="00122CCD">
        <w:trPr>
          <w:trHeight w:val="31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122CCD">
            <w:pPr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122CCD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122CCD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7387" w:rsidRPr="000A2386" w:rsidTr="00122CCD">
        <w:trPr>
          <w:trHeight w:val="25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122CCD">
            <w:pPr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122CCD">
            <w:pPr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6F7387" w:rsidRPr="000A2386" w:rsidRDefault="006F7387" w:rsidP="00122CCD">
            <w:pPr>
              <w:jc w:val="right"/>
              <w:rPr>
                <w:rFonts w:ascii="Arial CYR" w:hAnsi="Arial CYR"/>
                <w:color w:val="000000"/>
                <w:sz w:val="20"/>
                <w:szCs w:val="20"/>
                <w:lang w:eastAsia="ru-RU"/>
              </w:rPr>
            </w:pPr>
            <w:r w:rsidRPr="000A2386">
              <w:rPr>
                <w:rFonts w:ascii="Arial CYR" w:hAnsi="Arial CYR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КЦСР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КВР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2015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Плановый период 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Плановый период 2017 год</w:t>
            </w:r>
          </w:p>
        </w:tc>
      </w:tr>
      <w:tr w:rsidR="006F7387" w:rsidRPr="00A67442" w:rsidTr="00122CCD">
        <w:trPr>
          <w:trHeight w:val="36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F7387" w:rsidRPr="000A2386" w:rsidRDefault="006F7387" w:rsidP="00122CCD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3 548 709,51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3 207 778,00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3 122 570,00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Администрация Лихачевского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3 356 157,00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3 207 778,00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3 122 570,00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1 478 440,00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1 425 980,00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1 397 760,00</w:t>
            </w:r>
          </w:p>
        </w:tc>
      </w:tr>
      <w:tr w:rsidR="006F7387" w:rsidRPr="00A67442" w:rsidTr="00122CCD">
        <w:trPr>
          <w:trHeight w:val="153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1 469 585,00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1 421 172,00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1 393 023,00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861 509,00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741 563,00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775 097,00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671 909,00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741 563,00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775 097,00</w:t>
            </w:r>
          </w:p>
        </w:tc>
      </w:tr>
      <w:tr w:rsidR="006F7387" w:rsidRPr="00A67442" w:rsidTr="00122CCD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proofErr w:type="gramEnd"/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работ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,услуг в сфере информационно-коммуникабельных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прочих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608 076,00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679 609,00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617 926,00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608 076,00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679 609,00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617 926,00</w:t>
            </w:r>
          </w:p>
        </w:tc>
      </w:tr>
      <w:tr w:rsidR="006F7387" w:rsidRPr="00A67442" w:rsidTr="00122CCD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lastRenderedPageBreak/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61 1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61 1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6F7387" w:rsidRPr="00A67442" w:rsidTr="00122CCD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61 1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3 341,23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4 341,23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841,23</w:t>
            </w:r>
          </w:p>
        </w:tc>
      </w:tr>
      <w:tr w:rsidR="006F7387" w:rsidRPr="00A67442" w:rsidTr="00122CCD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626879,51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626879,51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626879,51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626879,51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Прочие мер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приятия по благоустройству города, городских округов 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lastRenderedPageBreak/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6F7387" w:rsidRPr="00A67442" w:rsidTr="00122CCD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6F7387" w:rsidRPr="00A67442" w:rsidTr="00122CCD">
        <w:trPr>
          <w:trHeight w:val="127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Организация и проведение мероприятий нацеленных на формирование здорового образа жизни и профилактику асоциальных явлений в молодежной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</w:tr>
      <w:tr w:rsidR="006F7387" w:rsidRPr="00A67442" w:rsidTr="00122CCD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Обеспечение равных возможностей для реализации права жителей села на пользование услугами учреждений культуры (СДК)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</w:tr>
      <w:tr w:rsidR="006F7387" w:rsidRPr="00A67442" w:rsidTr="00122CCD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Создание необходимых условий для реализации прав граждан на библиотечное обслуживание (ЦБ)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</w:tr>
      <w:tr w:rsidR="006F7387" w:rsidRPr="00A67442" w:rsidTr="00122CCD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7387" w:rsidRPr="000A2386" w:rsidRDefault="006F7387" w:rsidP="00122CCD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7387" w:rsidRPr="000A2386" w:rsidRDefault="006F7387" w:rsidP="00122CCD">
            <w:pPr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F7387" w:rsidRPr="000A2386" w:rsidRDefault="006F7387" w:rsidP="00122CCD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</w:tr>
      <w:tr w:rsidR="006F7387" w:rsidTr="00122CCD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8930" w:type="dxa"/>
          <w:trHeight w:val="100"/>
        </w:trPr>
        <w:tc>
          <w:tcPr>
            <w:tcW w:w="1668" w:type="dxa"/>
            <w:gridSpan w:val="2"/>
          </w:tcPr>
          <w:p w:rsidR="006F7387" w:rsidRDefault="006F7387" w:rsidP="00122CCD">
            <w:pPr>
              <w:rPr>
                <w:sz w:val="18"/>
                <w:szCs w:val="18"/>
              </w:rPr>
            </w:pPr>
          </w:p>
        </w:tc>
      </w:tr>
    </w:tbl>
    <w:p w:rsidR="006F7387" w:rsidRPr="00A67442" w:rsidRDefault="006F7387" w:rsidP="006F7387">
      <w:pPr>
        <w:rPr>
          <w:sz w:val="18"/>
          <w:szCs w:val="18"/>
        </w:rPr>
      </w:pPr>
    </w:p>
    <w:p w:rsidR="006F7387" w:rsidRPr="00A67442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/>
    <w:p w:rsidR="006F7387" w:rsidRDefault="006F7387" w:rsidP="006F7387">
      <w:pPr>
        <w:rPr>
          <w:sz w:val="28"/>
          <w:szCs w:val="28"/>
        </w:rPr>
      </w:pPr>
      <w:r w:rsidRPr="0092021A">
        <w:rPr>
          <w:sz w:val="28"/>
          <w:szCs w:val="28"/>
          <w:lang w:eastAsia="ru-RU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6F7387" w:rsidRDefault="006F7387" w:rsidP="006F7387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2725B"/>
    <w:multiLevelType w:val="hybridMultilevel"/>
    <w:tmpl w:val="87B253AC"/>
    <w:lvl w:ilvl="0" w:tplc="398C13D0">
      <w:start w:val="2016"/>
      <w:numFmt w:val="decimal"/>
      <w:lvlText w:val="%1"/>
      <w:lvlJc w:val="left"/>
      <w:pPr>
        <w:ind w:left="960" w:hanging="6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3B"/>
    <w:rsid w:val="00122CCD"/>
    <w:rsid w:val="004F137F"/>
    <w:rsid w:val="006F7387"/>
    <w:rsid w:val="00F2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87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F7387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6F7387"/>
    <w:rPr>
      <w:rFonts w:eastAsia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6F7387"/>
    <w:pPr>
      <w:ind w:firstLine="720"/>
    </w:pPr>
  </w:style>
  <w:style w:type="paragraph" w:styleId="a5">
    <w:name w:val="List Paragraph"/>
    <w:basedOn w:val="a"/>
    <w:uiPriority w:val="34"/>
    <w:qFormat/>
    <w:rsid w:val="006F7387"/>
    <w:pPr>
      <w:ind w:left="720"/>
      <w:contextualSpacing/>
    </w:pPr>
  </w:style>
  <w:style w:type="character" w:customStyle="1" w:styleId="a6">
    <w:name w:val="Текст выноски Знак"/>
    <w:basedOn w:val="a0"/>
    <w:link w:val="a7"/>
    <w:uiPriority w:val="99"/>
    <w:semiHidden/>
    <w:rsid w:val="006F7387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6F7387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6F7387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87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F7387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6F7387"/>
    <w:rPr>
      <w:rFonts w:eastAsia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6F7387"/>
    <w:pPr>
      <w:ind w:firstLine="720"/>
    </w:pPr>
  </w:style>
  <w:style w:type="paragraph" w:styleId="a5">
    <w:name w:val="List Paragraph"/>
    <w:basedOn w:val="a"/>
    <w:uiPriority w:val="34"/>
    <w:qFormat/>
    <w:rsid w:val="006F7387"/>
    <w:pPr>
      <w:ind w:left="720"/>
      <w:contextualSpacing/>
    </w:pPr>
  </w:style>
  <w:style w:type="character" w:customStyle="1" w:styleId="a6">
    <w:name w:val="Текст выноски Знак"/>
    <w:basedOn w:val="a0"/>
    <w:link w:val="a7"/>
    <w:uiPriority w:val="99"/>
    <w:semiHidden/>
    <w:rsid w:val="006F7387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6F7387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6F7387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2015-02-05T07:14:00Z</dcterms:created>
  <dcterms:modified xsi:type="dcterms:W3CDTF">2015-02-05T07:27:00Z</dcterms:modified>
</cp:coreProperties>
</file>